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94D5" w14:textId="091E4A90" w:rsidR="009D6F6B" w:rsidRPr="009D6F6B" w:rsidRDefault="009D6F6B">
      <w:pPr>
        <w:rPr>
          <w:b/>
          <w:bCs/>
        </w:rPr>
      </w:pPr>
      <w:proofErr w:type="spellStart"/>
      <w:r w:rsidRPr="009D6F6B">
        <w:rPr>
          <w:b/>
          <w:bCs/>
        </w:rPr>
        <w:t>Genedits</w:t>
      </w:r>
      <w:proofErr w:type="spellEnd"/>
      <w:r w:rsidRPr="009D6F6B">
        <w:rPr>
          <w:b/>
          <w:bCs/>
        </w:rPr>
        <w:t xml:space="preserve"> Plus set up</w:t>
      </w:r>
    </w:p>
    <w:p w14:paraId="423CDB26" w14:textId="199D52A2" w:rsidR="009D6F6B" w:rsidRDefault="009D6F6B">
      <w:r>
        <w:t>Metafile and edit set should be set up as shown below.</w:t>
      </w:r>
    </w:p>
    <w:p w14:paraId="070091D9" w14:textId="77777777" w:rsidR="009D6F6B" w:rsidRDefault="009D6F6B"/>
    <w:p w14:paraId="3CE42FE7" w14:textId="33B02177" w:rsidR="00BC4A04" w:rsidRDefault="009D6F6B">
      <w:r w:rsidRPr="009D6F6B">
        <w:drawing>
          <wp:inline distT="0" distB="0" distL="0" distR="0" wp14:anchorId="5E2C5450" wp14:editId="324EDD1A">
            <wp:extent cx="5943600" cy="3119120"/>
            <wp:effectExtent l="0" t="0" r="0" b="5080"/>
            <wp:docPr id="110440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001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8770" w14:textId="77777777" w:rsidR="009D6F6B" w:rsidRDefault="009D6F6B"/>
    <w:p w14:paraId="5B326F99" w14:textId="409C8738" w:rsidR="009D6F6B" w:rsidRDefault="009D6F6B">
      <w:r>
        <w:t xml:space="preserve">Base Dictionary also needs to be set to V26.  This can be found on our website:  </w:t>
      </w:r>
      <w:hyperlink r:id="rId5" w:history="1">
        <w:r w:rsidRPr="006A054D">
          <w:rPr>
            <w:rStyle w:val="Hyperlink"/>
          </w:rPr>
          <w:t>https://www.nj.gov/health/ces/reporting-entities/njscr/</w:t>
        </w:r>
      </w:hyperlink>
      <w:r>
        <w:t xml:space="preserve"> </w:t>
      </w:r>
    </w:p>
    <w:p w14:paraId="1E312EFF" w14:textId="77777777" w:rsidR="009D6F6B" w:rsidRDefault="009D6F6B"/>
    <w:p w14:paraId="05DB69E1" w14:textId="2B8707D9" w:rsidR="009D6F6B" w:rsidRDefault="009D6F6B">
      <w:r w:rsidRPr="009D6F6B">
        <w:drawing>
          <wp:inline distT="0" distB="0" distL="0" distR="0" wp14:anchorId="7644CD45" wp14:editId="4883CE2C">
            <wp:extent cx="4353533" cy="1267002"/>
            <wp:effectExtent l="0" t="0" r="9525" b="9525"/>
            <wp:docPr id="1716016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162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4EFB" w14:textId="1639A697" w:rsidR="009D6F6B" w:rsidRDefault="009D6F6B">
      <w:r w:rsidRPr="009D6F6B">
        <w:drawing>
          <wp:inline distT="0" distB="0" distL="0" distR="0" wp14:anchorId="3CB8B2F7" wp14:editId="28FBCD03">
            <wp:extent cx="5943600" cy="934720"/>
            <wp:effectExtent l="0" t="0" r="0" b="0"/>
            <wp:docPr id="173682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245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B"/>
    <w:rsid w:val="007E574A"/>
    <w:rsid w:val="009D6F6B"/>
    <w:rsid w:val="00BC4A04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8CB5"/>
  <w15:chartTrackingRefBased/>
  <w15:docId w15:val="{D448514F-6EA4-4414-8BC0-9F7A71C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nj.gov/health/ces/reporting-entities/njsc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Johnson</dc:creator>
  <cp:keywords/>
  <dc:description/>
  <cp:lastModifiedBy>Jamal Johnson</cp:lastModifiedBy>
  <cp:revision>1</cp:revision>
  <dcterms:created xsi:type="dcterms:W3CDTF">2025-11-10T20:40:00Z</dcterms:created>
  <dcterms:modified xsi:type="dcterms:W3CDTF">2025-11-10T20:44:00Z</dcterms:modified>
</cp:coreProperties>
</file>